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90cf50493f4869" /><Relationship Type="http://schemas.openxmlformats.org/package/2006/relationships/metadata/core-properties" Target="/docProps/core.xml" Id="Ra34186efcfea43c8" /><Relationship Type="http://schemas.openxmlformats.org/officeDocument/2006/relationships/extended-properties" Target="/docProps/app.xml" Id="R853275d217ff4e45" /><Relationship Type="http://schemas.openxmlformats.org/officeDocument/2006/relationships/custom-properties" Target="/docProps/custom.xml" Id="R2256a54c22fa43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243" w:right="7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2" behindDoc="1" locked="0" layoutInCell="0" allowOverlap="1">
                <wp:simplePos x="0" y="0"/>
                <wp:positionH relativeFrom="page">
                  <wp:posOffset>4472940</wp:posOffset>
                </wp:positionH>
                <wp:positionV relativeFrom="paragraph">
                  <wp:posOffset>5162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04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32" w:bottom="0" w:left="1701" w:header="0" w:footer="0" w:gutter="0"/>
          <w:pgNumType w:fmt="decimal"/>
          <w:cols w:equalWidth="0" w:space="708" w:num="2" w:sep="0">
            <w:col w:w="3462" w:space="496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3" w:right="2163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7" w:right="25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7" w:right="24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15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9" w:right="131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1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518" w:right="38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9" w:right="35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365" w:firstLine="566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6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66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593" w:right="224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93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593" w:right="32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8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306513a4844584" /><Relationship Type="http://schemas.openxmlformats.org/officeDocument/2006/relationships/styles" Target="styles.xml" Id="R75f10ba644214e5d" /><Relationship Type="http://schemas.openxmlformats.org/officeDocument/2006/relationships/fontTable" Target="fontTable.xml" Id="R75260c85446e42cd" /><Relationship Type="http://schemas.openxmlformats.org/officeDocument/2006/relationships/settings" Target="settings.xml" Id="Rfb689ac2dd044b02" /><Relationship Type="http://schemas.openxmlformats.org/officeDocument/2006/relationships/webSettings" Target="webSettings.xml" Id="R83c339ce201f4c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