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156f31b97c4dcc" /><Relationship Type="http://schemas.openxmlformats.org/package/2006/relationships/metadata/core-properties" Target="/docProps/core.xml" Id="R092bb36592874246" /><Relationship Type="http://schemas.openxmlformats.org/officeDocument/2006/relationships/extended-properties" Target="/docProps/app.xml" Id="Rc535f041a8194c2a" /><Relationship Type="http://schemas.openxmlformats.org/officeDocument/2006/relationships/custom-properties" Target="/docProps/custom.xml" Id="R0cee9cfc6a4b4d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4486656</wp:posOffset>
                </wp:positionH>
                <wp:positionV relativeFrom="page">
                  <wp:posOffset>1106169</wp:posOffset>
                </wp:positionV>
                <wp:extent cx="214274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743" cy="0"/>
                        </a:xfrm>
                        <a:custGeom>
                          <a:avLst/>
                          <a:pathLst>
                            <a:path w="2142743" h="0">
                              <a:moveTo>
                                <a:pt x="0" y="0"/>
                              </a:moveTo>
                              <a:lnTo>
                                <a:pt x="214274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1717548</wp:posOffset>
                </wp:positionH>
                <wp:positionV relativeFrom="page">
                  <wp:posOffset>1116837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-9" w:hanging="775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61" w:bottom="0" w:left="1701" w:header="0" w:footer="0" w:gutter="0"/>
          <w:pgNumType w:fmt="decimal"/>
          <w:cols w:equalWidth="0" w:space="708" w:num="2" w:sep="0">
            <w:col w:w="3152" w:space="1456"/>
            <w:col w:w="49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s>
          <w:tab w:val="left" w:leader="none" w:pos="4990"/>
        </w:tabs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3"/>
          <w:sz w:val="26"/>
          <w:szCs w:val="26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2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eur,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7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2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3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5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4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2772" w:space="3519"/>
            <w:col w:w="3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3d2fac75804a04" /><Relationship Type="http://schemas.openxmlformats.org/officeDocument/2006/relationships/styles" Target="styles.xml" Id="Ra888a8c4112e4247" /><Relationship Type="http://schemas.openxmlformats.org/officeDocument/2006/relationships/fontTable" Target="fontTable.xml" Id="R5c01a5984bcd4e5e" /><Relationship Type="http://schemas.openxmlformats.org/officeDocument/2006/relationships/settings" Target="settings.xml" Id="Rd80b46dbf5734ba5" /><Relationship Type="http://schemas.openxmlformats.org/officeDocument/2006/relationships/webSettings" Target="webSettings.xml" Id="Rb5b50b3e4dfa47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