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8a0bf1b60a247f2" /><Relationship Type="http://schemas.openxmlformats.org/package/2006/relationships/metadata/core-properties" Target="/docProps/core.xml" Id="Ra9e19b5682c54e79" /><Relationship Type="http://schemas.openxmlformats.org/officeDocument/2006/relationships/extended-properties" Target="/docProps/app.xml" Id="R601593ea3bb34000" /><Relationship Type="http://schemas.openxmlformats.org/officeDocument/2006/relationships/custom-properties" Target="/docProps/custom.xml" Id="Ra6f21034b71848a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0" w:right="-24" w:firstLine="403"/>
        <w:spacing w:before="0" w:after="0" w:line="240" w:lineRule="auto"/>
        <w:widowControl w:val="0"/>
      </w:pPr>
      <w:bookmarkStart w:name="_page_6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GHỆ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72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9" behindDoc="1" locked="0" layoutInCell="0" allowOverlap="1">
                <wp:simplePos x="0" y="0"/>
                <wp:positionH relativeFrom="page">
                  <wp:posOffset>1604645</wp:posOffset>
                </wp:positionH>
                <wp:positionV relativeFrom="paragraph">
                  <wp:posOffset>40309</wp:posOffset>
                </wp:positionV>
                <wp:extent cx="9429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2975" cy="0"/>
                        </a:xfrm>
                        <a:custGeom>
                          <a:avLst/>
                          <a:pathLst>
                            <a:path w="942975" h="0">
                              <a:moveTo>
                                <a:pt x="0" y="0"/>
                              </a:moveTo>
                              <a:lnTo>
                                <a:pt x="9429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7" w:right="0" w:hanging="1207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abs>
          <w:tab w:val="left" w:leader="none" w:pos="2921"/>
          <w:tab w:val="left" w:leader="none" w:pos="4541"/>
        </w:tabs>
        <w:ind w:left="12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ab/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2" w:right="731" w:bottom="0" w:left="1538" w:header="0" w:footer="0" w:gutter="0"/>
          <w:pgNumType w:fmt="decimal"/>
          <w:cols w:equalWidth="0" w:space="708" w:num="2" w:sep="0">
            <w:col w:w="3505" w:space="551"/>
            <w:col w:w="5913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abs>
          <w:tab w:val="left" w:leader="none" w:pos="4278"/>
        </w:tabs>
        <w:ind w:left="238" w:right="-20" w:firstLine="0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72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4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62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64" w:right="38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4" w:right="33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49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0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4" w:right="329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3" w:right="3685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0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883" w:right="385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-Ngư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4" w:right="333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64" w:right="37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í: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4" w:right="32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4" w:right="33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abs>
          <w:tab w:val="left" w:leader="none" w:pos="5951"/>
        </w:tabs>
        <w:jc w:val="left"/>
        <w:ind w:left="164" w:right="1444" w:firstLine="0"/>
        <w:spacing w:before="0" w:after="0" w:line="204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934" behindDoc="1" locked="0" layoutInCell="0" allowOverlap="1">
                <wp:simplePos x="0" y="0"/>
                <wp:positionH relativeFrom="page">
                  <wp:posOffset>5551297</wp:posOffset>
                </wp:positionH>
                <wp:positionV relativeFrom="paragraph">
                  <wp:posOffset>204690</wp:posOffset>
                </wp:positionV>
                <wp:extent cx="44576" cy="614357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4576" cy="614357"/>
                          <a:chOff x="0" y="0"/>
                          <a:chExt cx="44576" cy="614357"/>
                        </a:xfrm>
                        <a:noFill/>
                      </wpg:grpSpPr>
                      <wps:wsp>
                        <wps:cNvPr id="3" name="Shape 3"/>
                        <wps:cNvSpPr txBox="1"/>
                        <wps:spPr>
                          <a:xfrm rot="0">
                            <a:off x="0" y="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4" name="Shape 4"/>
                        <wps:cNvSpPr txBox="1"/>
                        <wps:spPr>
                          <a:xfrm rot="0">
                            <a:off x="0" y="205689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" name="Shape 5"/>
                        <wps:cNvSpPr txBox="1"/>
                        <wps:spPr>
                          <a:xfrm rot="0">
                            <a:off x="0" y="409905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u w:val="single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u w:val="single"/>
        </w:rPr>
        <w:t xml:space="preserve"> nhận: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64" w:right="6270" w:firstLine="0"/>
        <w:spacing w:before="4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Nghệ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980"/>
        </w:tabs>
        <w:ind w:left="164" w:right="-20" w:firstLine="0"/>
        <w:spacing w:before="0" w:after="0" w:line="22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2" w:right="731" w:bottom="0" w:left="153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2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22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2"/>
          <w:sz w:val="24"/>
          <w:szCs w:val="24"/>
          <w:spacing w:val="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2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2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2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2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2"/>
          <w:sz w:val="24"/>
          <w:szCs w:val="24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2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2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64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19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9533e1145e34dc4" /><Relationship Type="http://schemas.openxmlformats.org/officeDocument/2006/relationships/styles" Target="styles.xml" Id="R156b57a855a94ebe" /><Relationship Type="http://schemas.openxmlformats.org/officeDocument/2006/relationships/fontTable" Target="fontTable.xml" Id="R9cccef91f2c24533" /><Relationship Type="http://schemas.openxmlformats.org/officeDocument/2006/relationships/settings" Target="settings.xml" Id="R6dbe11132c784255" /><Relationship Type="http://schemas.openxmlformats.org/officeDocument/2006/relationships/webSettings" Target="webSettings.xml" Id="R8634b09112554d1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