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61186735040fa" /><Relationship Type="http://schemas.openxmlformats.org/package/2006/relationships/metadata/core-properties" Target="/docProps/core.xml" Id="R3be7d6702ae847e8" /><Relationship Type="http://schemas.openxmlformats.org/officeDocument/2006/relationships/extended-properties" Target="/docProps/app.xml" Id="R6bf7ecb6e69145e4" /><Relationship Type="http://schemas.openxmlformats.org/officeDocument/2006/relationships/custom-properties" Target="/docProps/custom.xml" Id="R37c3c1e8422344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4223385</wp:posOffset>
                </wp:positionH>
                <wp:positionV relativeFrom="paragraph">
                  <wp:posOffset>21814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25624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8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" w:firstLine="719"/>
        <w:spacing w:before="5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3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7" behindDoc="1" locked="0" layoutInCell="0" allowOverlap="1">
                <wp:simplePos x="0" y="0"/>
                <wp:positionH relativeFrom="page">
                  <wp:posOffset>3106547</wp:posOffset>
                </wp:positionH>
                <wp:positionV relativeFrom="paragraph">
                  <wp:posOffset>271</wp:posOffset>
                </wp:positionV>
                <wp:extent cx="2786506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6506" cy="208789"/>
                        </a:xfrm>
                        <a:custGeom>
                          <a:avLst/>
                          <a:pathLst>
                            <a:path w="2786506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2786506" y="208789"/>
                              </a:lnTo>
                              <a:lnTo>
                                <a:pt x="2786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32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7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850" w:bottom="0" w:left="1701" w:header="0" w:footer="0" w:gutter="0"/>
          <w:pgNumType w:fmt="decimal"/>
          <w:cols w:equalWidth="0" w:space="708" w:num="2" w:sep="0">
            <w:col w:w="5146" w:space="939"/>
            <w:col w:w="32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073d8abeab4703" /><Relationship Type="http://schemas.openxmlformats.org/officeDocument/2006/relationships/styles" Target="styles.xml" Id="R654c19f0aa004de7" /><Relationship Type="http://schemas.openxmlformats.org/officeDocument/2006/relationships/fontTable" Target="fontTable.xml" Id="Rdbd8445b0894491a" /><Relationship Type="http://schemas.openxmlformats.org/officeDocument/2006/relationships/settings" Target="settings.xml" Id="R24cd0f2530cf4834" /><Relationship Type="http://schemas.openxmlformats.org/officeDocument/2006/relationships/webSettings" Target="webSettings.xml" Id="R55cc43aefd7d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