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08d54ecb5d4698" /><Relationship Type="http://schemas.openxmlformats.org/package/2006/relationships/metadata/core-properties" Target="/docProps/core.xml" Id="Rea44d2df80a54399" /><Relationship Type="http://schemas.openxmlformats.org/officeDocument/2006/relationships/extended-properties" Target="/docProps/app.xml" Id="R240654c4e4764eb0" /><Relationship Type="http://schemas.openxmlformats.org/officeDocument/2006/relationships/custom-properties" Target="/docProps/custom.xml" Id="R3fa1ebc5230543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3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1048385</wp:posOffset>
                </wp:positionH>
                <wp:positionV relativeFrom="paragraph">
                  <wp:posOffset>26541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9" w:right="-4" w:hanging="1279"/>
        <w:spacing w:before="0" w:after="0" w:line="241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2"/>
          <w:w w:val="91"/>
          <w:sz w:val="28"/>
          <w:szCs w:val="28"/>
          <w:spacing w:val="2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2" behindDoc="1" locked="0" layoutInCell="0" allowOverlap="1">
                <wp:simplePos x="0" y="0"/>
                <wp:positionH relativeFrom="page">
                  <wp:posOffset>4869815</wp:posOffset>
                </wp:positionH>
                <wp:positionV relativeFrom="paragraph">
                  <wp:posOffset>76377</wp:posOffset>
                </wp:positionV>
                <wp:extent cx="1428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8750" cy="0"/>
                        </a:xfrm>
                        <a:custGeom>
                          <a:avLst/>
                          <a:pathLst>
                            <a:path w="1428750" h="0">
                              <a:moveTo>
                                <a:pt x="0" y="0"/>
                              </a:moveTo>
                              <a:lnTo>
                                <a:pt x="1428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4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558" w:bottom="0" w:left="969" w:header="0" w:footer="0" w:gutter="0"/>
          <w:pgNumType w:fmt="decimal"/>
          <w:cols w:equalWidth="0" w:space="708" w:num="2" w:sep="0">
            <w:col w:w="3487" w:space="1464"/>
            <w:col w:w="542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30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67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5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545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17" w:firstLine="719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2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18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25"/>
          <w:tab w:val="left" w:leader="none" w:pos="4595"/>
        </w:tabs>
        <w:ind w:left="5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1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5" w:right="6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5"/>
        </w:tabs>
        <w:jc w:val="both"/>
        <w:ind w:left="505" w:right="6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12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20"/>
          <w:tab w:val="left" w:leader="none" w:pos="6141"/>
        </w:tabs>
        <w:jc w:val="left"/>
        <w:ind w:left="721" w:right="1594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7" behindDoc="1" locked="0" layoutInCell="0" allowOverlap="1">
                <wp:simplePos x="0" y="0"/>
                <wp:positionH relativeFrom="page">
                  <wp:posOffset>5332222</wp:posOffset>
                </wp:positionH>
                <wp:positionV relativeFrom="paragraph">
                  <wp:posOffset>233098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  <w:u w:val="single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7"/>
          <w:sz w:val="20"/>
          <w:szCs w:val="2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9"/>
          <w:sz w:val="28"/>
          <w:szCs w:val="28"/>
        </w:rPr>
        <w:jc w:val="left"/>
        <w:ind w:left="721" w:right="6938" w:firstLine="0"/>
        <w:spacing w:before="4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-9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-9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428" w:right="-20" w:firstLine="0"/>
        <w:spacing w:before="5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558" w:bottom="0" w:left="96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6923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692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23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2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2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5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b952a95b57458d" /><Relationship Type="http://schemas.openxmlformats.org/officeDocument/2006/relationships/styles" Target="styles.xml" Id="Rafa61f065bcf4635" /><Relationship Type="http://schemas.openxmlformats.org/officeDocument/2006/relationships/fontTable" Target="fontTable.xml" Id="Ref3e3e327b854c81" /><Relationship Type="http://schemas.openxmlformats.org/officeDocument/2006/relationships/settings" Target="settings.xml" Id="R933864a9cb5e4869" /><Relationship Type="http://schemas.openxmlformats.org/officeDocument/2006/relationships/webSettings" Target="webSettings.xml" Id="Rdfb3af96774841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