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47f6c2c8bb40d9" /><Relationship Type="http://schemas.openxmlformats.org/package/2006/relationships/metadata/core-properties" Target="/docProps/core.xml" Id="R4fc5e41b2871406c" /><Relationship Type="http://schemas.openxmlformats.org/officeDocument/2006/relationships/extended-properties" Target="/docProps/app.xml" Id="Re132f233572e4a06" /><Relationship Type="http://schemas.openxmlformats.org/officeDocument/2006/relationships/custom-properties" Target="/docProps/custom.xml" Id="Rb561db0d33e14b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59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73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1504186</wp:posOffset>
                </wp:positionH>
                <wp:positionV relativeFrom="paragraph">
                  <wp:posOffset>6933</wp:posOffset>
                </wp:positionV>
                <wp:extent cx="12115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1580" cy="0"/>
                        </a:xfrm>
                        <a:custGeom>
                          <a:avLst/>
                          <a:pathLst>
                            <a:path w="1211580" h="0">
                              <a:moveTo>
                                <a:pt x="0" y="0"/>
                              </a:moveTo>
                              <a:lnTo>
                                <a:pt x="1211580" y="0"/>
                              </a:lnTo>
                            </a:path>
                          </a:pathLst>
                        </a:custGeom>
                        <a:noFill/>
                        <a:ln w="12191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2" w:right="212" w:hanging="1058"/>
        <w:spacing w:before="0" w:after="0" w:line="24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4376926</wp:posOffset>
                </wp:positionH>
                <wp:positionV relativeFrom="paragraph">
                  <wp:posOffset>6933</wp:posOffset>
                </wp:positionV>
                <wp:extent cx="17556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5649" cy="0"/>
                        </a:xfrm>
                        <a:custGeom>
                          <a:avLst/>
                          <a:pathLst>
                            <a:path w="1755649" h="0">
                              <a:moveTo>
                                <a:pt x="0" y="0"/>
                              </a:moveTo>
                              <a:lnTo>
                                <a:pt x="1755649" y="0"/>
                              </a:lnTo>
                            </a:path>
                          </a:pathLst>
                        </a:custGeom>
                        <a:noFill/>
                        <a:ln w="12191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4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596" w:header="0" w:footer="0" w:gutter="0"/>
          <w:pgNumType w:fmt="decimal"/>
          <w:cols w:equalWidth="0" w:space="708" w:num="2" w:sep="0">
            <w:col w:w="3702" w:space="238"/>
            <w:col w:w="58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76" w:right="2238" w:firstLine="467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685" w:firstLine="676"/>
        <w:spacing w:before="10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20" w:right="727" w:firstLine="67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15/8/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20" w:right="729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09/5/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7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20" w:right="729" w:firstLine="676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683" w:firstLine="676"/>
        <w:spacing w:before="116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5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682" w:firstLine="676"/>
        <w:spacing w:before="10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683" w:firstLine="676"/>
        <w:spacing w:before="11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52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4785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679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5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7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8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676"/>
        <w:spacing w:before="113" w:after="113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8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415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9" w:right="8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9" w:right="-8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8"/>
          <w:szCs w:val="88"/>
        </w:rPr>
        <w:ind w:left="114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8"/>
          <w:szCs w:val="8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0" w:space="708" w:num="2" w:sep="0">
            <w:col w:w="4000" w:space="1971"/>
            <w:col w:w="37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8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fb8e3f922c4d3c" /><Relationship Type="http://schemas.openxmlformats.org/officeDocument/2006/relationships/styles" Target="styles.xml" Id="R78ef6b55d4574325" /><Relationship Type="http://schemas.openxmlformats.org/officeDocument/2006/relationships/fontTable" Target="fontTable.xml" Id="R1ce2f4d747f643ed" /><Relationship Type="http://schemas.openxmlformats.org/officeDocument/2006/relationships/settings" Target="settings.xml" Id="Rd72905c11d274525" /><Relationship Type="http://schemas.openxmlformats.org/officeDocument/2006/relationships/webSettings" Target="webSettings.xml" Id="Red9e8db5e9d342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