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bf953de1fa45d8" /><Relationship Type="http://schemas.openxmlformats.org/package/2006/relationships/metadata/core-properties" Target="/docProps/core.xml" Id="R56cb0bd25c184093" /><Relationship Type="http://schemas.openxmlformats.org/officeDocument/2006/relationships/extended-properties" Target="/docProps/app.xml" Id="R8731c296fbd44507" /><Relationship Type="http://schemas.openxmlformats.org/officeDocument/2006/relationships/custom-properties" Target="/docProps/custom.xml" Id="R83a0c0a716a641d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3_0" w:id="0"/>
      <w:bookmarkEnd w:id="0"/>
    </w:p>
    <w:p>
      <w:pPr>
        <w:rPr>
          <w:rFonts w:ascii="Calibri" w:hAnsi="Calibri" w:eastAsia="Calibri" w:cs="Calibri"/>
          <w:sz w:val="24"/>
          <w:szCs w:val="24"/>
        </w:rPr>
        <w:spacing w:before="0" w:after="7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5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</w:rPr>
        <w:ind w:left="202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––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1135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1584" w:right="-20" w:firstLine="0"/>
        <w:spacing w:before="7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008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0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008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NAM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20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42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–––––––––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–––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636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93" w:right="809" w:bottom="0" w:left="991" w:header="0" w:footer="0" w:gutter="0"/>
          <w:pgNumType w:fmt="decimal"/>
          <w:cols w:equalWidth="0" w:space="708" w:num="2" w:sep="0">
            <w:col w:w="3988" w:space="769"/>
            <w:col w:w="568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8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2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015" w:right="472" w:firstLine="568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1" behindDoc="1" locked="0" layoutInCell="0" allowOverlap="1">
                <wp:simplePos x="0" y="0"/>
                <wp:positionH relativeFrom="page">
                  <wp:posOffset>3585083</wp:posOffset>
                </wp:positionH>
                <wp:positionV relativeFrom="paragraph">
                  <wp:posOffset>110</wp:posOffset>
                </wp:positionV>
                <wp:extent cx="838504" cy="20452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8504" cy="204520"/>
                        </a:xfrm>
                        <a:custGeom>
                          <a:avLst/>
                          <a:pathLst>
                            <a:path w="83850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838504" y="204520"/>
                              </a:lnTo>
                              <a:lnTo>
                                <a:pt x="8385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15" w:right="426" w:firstLine="568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015" w:right="472" w:firstLine="568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91" behindDoc="1" locked="0" layoutInCell="0" allowOverlap="1">
                <wp:simplePos x="0" y="0"/>
                <wp:positionH relativeFrom="page">
                  <wp:posOffset>4970653</wp:posOffset>
                </wp:positionH>
                <wp:positionV relativeFrom="paragraph">
                  <wp:posOffset>235163</wp:posOffset>
                </wp:positionV>
                <wp:extent cx="760476" cy="204215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60476" cy="204215"/>
                        </a:xfrm>
                        <a:custGeom>
                          <a:avLst/>
                          <a:pathLst>
                            <a:path w="7604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60476" y="204215"/>
                              </a:lnTo>
                              <a:lnTo>
                                <a:pt x="7604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944" w:right="493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93" w:right="809" w:bottom="0" w:left="99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584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587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587" w:right="13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587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587" w:right="26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8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7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7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7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71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93" w:right="809" w:bottom="0" w:left="991" w:header="0" w:footer="0" w:gutter="0"/>
          <w:pgNumType w:fmt="decimal"/>
          <w:cols w:equalWidth="0" w:space="708" w:num="2" w:sep="0">
            <w:col w:w="4085" w:space="2763"/>
            <w:col w:w="359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993" w:right="809" w:bottom="0" w:left="99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e8d05301d964dac" /><Relationship Type="http://schemas.openxmlformats.org/officeDocument/2006/relationships/styles" Target="styles.xml" Id="R0a85bc79d7254596" /><Relationship Type="http://schemas.openxmlformats.org/officeDocument/2006/relationships/fontTable" Target="fontTable.xml" Id="Rdce1f7e6717e4888" /><Relationship Type="http://schemas.openxmlformats.org/officeDocument/2006/relationships/settings" Target="settings.xml" Id="Rf7a972c0d161451c" /><Relationship Type="http://schemas.openxmlformats.org/officeDocument/2006/relationships/webSettings" Target="webSettings.xml" Id="R38cd6c4878ed40d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