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7182" w:rsidRPr="00131D01" w:rsidRDefault="00C77182" w:rsidP="00AA2A5F">
      <w:pPr>
        <w:adjustRightInd w:val="0"/>
        <w:snapToGrid w:val="0"/>
        <w:jc w:val="center"/>
      </w:pPr>
      <w:r w:rsidRPr="00131D01">
        <w:rPr>
          <w:b/>
          <w:bCs/>
        </w:rPr>
        <w:t>Phụ lục I</w:t>
      </w:r>
    </w:p>
    <w:p w:rsidR="00C77182" w:rsidRPr="00131D01" w:rsidRDefault="00C77182" w:rsidP="00AA2A5F">
      <w:pPr>
        <w:adjustRightInd w:val="0"/>
        <w:snapToGrid w:val="0"/>
        <w:jc w:val="center"/>
      </w:pPr>
      <w:r w:rsidRPr="00131D01">
        <w:rPr>
          <w:b/>
          <w:bCs/>
        </w:rPr>
        <w:t>DANH MỤC NGÀNH ĐÀO TẠO CÁC TRÌNH ĐỘ CỦA GIÁO DỤC ĐẠI HỌC</w:t>
      </w:r>
    </w:p>
    <w:p w:rsidR="00C77182" w:rsidRPr="00131D01" w:rsidRDefault="00C77182" w:rsidP="00AA2A5F">
      <w:pPr>
        <w:adjustRightInd w:val="0"/>
        <w:snapToGrid w:val="0"/>
        <w:jc w:val="center"/>
        <w:rPr>
          <w:i/>
          <w:iCs/>
        </w:rPr>
      </w:pPr>
      <w:r w:rsidRPr="00131D01">
        <w:rPr>
          <w:i/>
          <w:iCs/>
        </w:rPr>
        <w:t xml:space="preserve">(Ban hành kèm theo Thông tư số 74/2026/TT-BGDĐT ngày 28 tháng 8 năm 2026 </w:t>
      </w:r>
      <w:r w:rsidRPr="00131D01">
        <w:rPr>
          <w:i/>
          <w:iCs/>
        </w:rPr>
        <w:br/>
        <w:t>của Bộ trưởng Bộ Giáo dục và Đào tạo)</w:t>
      </w:r>
    </w:p>
    <w:p w:rsidR="00C77182" w:rsidRPr="00131D01" w:rsidRDefault="00C77182" w:rsidP="00AA2A5F">
      <w:pPr>
        <w:adjustRightInd w:val="0"/>
        <w:snapToGrid w:val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0"/>
        <w:gridCol w:w="5332"/>
        <w:gridCol w:w="1309"/>
        <w:gridCol w:w="1345"/>
      </w:tblGrid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Mã số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Tên (Lĩnh vực/Nhóm ngành/Ngành)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Hiệu lực</w:t>
            </w: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Ghi chú</w:t>
            </w: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14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KHOA HỌC GIÁO DỤC VÀ ĐÀO TẠO GIÁO VIÊN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1401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Khoa học giáo dục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Giáo dục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giáo dục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140110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Lý luận và phương pháp dạy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140113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Giáo dục và phát triển cộng đồng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140114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giáo dục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140115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Đo lường và đánh giá trong giáo dục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140117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Giáo dục quốc tế và so sánh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140118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Giáo dục đặc biệt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1402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Đào tạo giáo viên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Giáo dục Mầm non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Giáo dục Tiểu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Giáo dục đặc biệt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Giáo dục Công dân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Giáo dục Chính trị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Giáo dục Thể chất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Giáo dục Quốc phòng - An ninh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Toán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Tin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140211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Vật lý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Hóa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140213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Sinh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140214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Kỹ thuật công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140215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Kỹ thuật nông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140217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Ngữ văn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140218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Lịch sử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140219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Địa lý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140221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Âm nhạc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140222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Mỹ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140223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tiếng dân tộc thiểu số Việt Nam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140231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tiếng Lào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140238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tiếng nước ngoài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140245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nghệ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140246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công nghệ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140247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Khoa học tự nhiên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140248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Giáo dục pháp luật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140249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Sư phạm Lịch sử - Địa lý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1490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21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NGHỆ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2101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Mỹ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Lý luận, lịch sử và phê bình mỹ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Mỹ thuật tạo hình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Hội họa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Đồ họa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210105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Điêu khắc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210108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Thủ công mỹ nghệ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210110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Mỹ thuật đô thị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2102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Âm nhạc và Nghệ thuật trình diễn (sân khấu, múa, biểu diễn)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Âm nhạc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210204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âm nhạc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210205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Thanh nhạc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210206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nghệ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210207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Biểu diễn nhạc cụ phương tây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210210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Biểu diễn nhạc cụ truyền thống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210221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Lý luận, lịch sử và phê bình sân khấu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210222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Nghệ thuật sân khấu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210225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Biên kịch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210226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Diễn viên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210241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Lý luận, lịch sử và phê bình múa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210242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Diễn viên múa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210243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Biên đạo múa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2103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Nghệ thuật nghe nhìn (Phát thanh, điện ảnh, truyền hình, sản xuất đa phương tiện)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210301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Nhiếp ảnh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210302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điện ảnh, truyền hình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210331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Lý luận, lịch sử và phê bình điện ảnh, truyền hình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210332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Nghệ thuật điện ảnh, truyền hình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210303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Thiết kế âm thanh, ánh sáng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210340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Quay phim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210341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âm nhạc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2104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Mỹ thuật ứng dụng (Thiết kế thời trang, nội thất, mỹ thuật công nghiệp)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210401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Lý luận và lịch sử mỹ thuật ứng dụng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210402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Thiết kế công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210403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Thiết kế đồ họa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210404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Thiết kế thời trang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210406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Thiết kế mỹ thuật sân khấu, điện ảnh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210408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Nghệ thuật số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210410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Mỹ thuật ứng dụng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210412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Phục chế mỹ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210413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Giám tuyển mỹ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2190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22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NHÂN VĂN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2201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Ngôn ngữ, văn học và văn hóa Việt Nam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Tiếng Việt và văn hóa Việt Nam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Việt Nam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Hán Nôm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220109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các dân tộc thiểu số Việt Nam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220112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Văn hóa các dân tộc thiểu số Việt Nam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220121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Văn học Việt Nam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220130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Văn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220140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Văn hóa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2202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Ngôn ngữ, văn học và văn hóa nước ngoài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220111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Ả</w:t>
            </w:r>
            <w:r>
              <w:t>r</w:t>
            </w:r>
            <w:r w:rsidRPr="00131D01">
              <w:t>ập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Anh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Nga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220203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Pháp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220204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Trung Quốc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220205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Đức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220209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Nhật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220210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Hàn Quốc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220212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Lào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220214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Thái Lan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220242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Văn học nước ngoài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220243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tiếng nước ngoài 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220244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Ngôn ngữ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2290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229001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Triết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229008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Chủ nghĩa xã hội khoa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229009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Tôn giáo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229010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Lịch sử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229011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Lịch sử Thế giới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229013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Lịch sử Việt Nam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229015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Lịch sử Đảng Cộng sản Việt Nam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229017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Khảo cổ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229042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văn hóa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229045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Gia đình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229047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Di sản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KHOA HỌC XÃ HỘI VÀ HÀNH VI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Kinh tế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Kinh tế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Kinh tế chính trị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Kinh tế đầu tư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310105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Kinh tế phát triển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310106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Kinh tế quốc tế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310107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Thống kê kinh tế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310108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Toán kinh tế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310109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Kinh tế số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310110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kinh tế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Khoa học chính trị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Chính trị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Xây dựng Đảng và chính quyền nhà nước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310204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Hồ Chí Minh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310205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nhà nước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310206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Quan hệ quốc tế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Xã hội học và Nhân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310301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Xã hội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310302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Nhân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310310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Dân tộc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310313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Phát triển bền vững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310315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Phát triển con người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310317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Quyền con người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310399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Giới và phát triển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Tâm lý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310401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Tâm lý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310402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Tâm lý học lâm sàng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310403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Tâm lý học giáo dục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3105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Địa lý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310501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Địa lý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3106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Khu vực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310601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Quốc tế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310602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Châu Á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310607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Thái Bình Dương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310608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Đông phương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310612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Trung Quốc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310613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Nhật Bản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310614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Hàn Quốc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310620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Đông Nam Á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310630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Việt Nam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310631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Khu vực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310639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Châu Mỹ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310640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Hoa Kỳ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3190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BÁO CHÍ VÀ THÔNG TIN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Báo chí và truyền thông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320101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Báo chí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320104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Truyền thông đa phương tiện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320105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Truyền thông đại chúng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320106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truyền thông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320107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Truyền thông quốc tế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320108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Quan hệ công chúng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Thông tin - Thư viện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320202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Thông tin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320203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Khoa học thư viện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3203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Văn thư - Lưu trữ - Bảo tàng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320303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Lưu trữ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320305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Bảo tàng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3204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Xuất bản - Phát hành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320401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Xuất bản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KINH DOANH VÀ QUẢN LÝ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3401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Kinh doanh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trị kinh doanh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340115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Marketing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340116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Bất động sản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340120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Kinh doanh quốc tế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340121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Kinh doanh thương mại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340122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Thương mại điện tử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340123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Logistics và Quản lý chuỗi cung ứng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3402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Tài chính - Ngân hàng - Bảo hiểm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Tài chính - Ngân hàng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340204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Bảo hiểm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340205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tài chính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3403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Kế toán - Kiểm toán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340301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Kế toán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340302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Kiểm toán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3404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Quản trị - Quản lý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340401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Khoa học quản lý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340402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Chính sách công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340403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công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340404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trị nhân lực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340405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Hệ thống thông tin quản lý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340406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trị văn phòng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340409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dự án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340412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khoa học và công nghệ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340417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an toàn và sức khỏe nghề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3490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PHÁP LUẬT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3801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Luật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380101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380102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Luật hiến pháp và luật hành chính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380103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Luật dân sự và tố tụng dân sự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380104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Luật hình sự và tố tụng hình sự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380105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Tội phạm học và phòng ngừa tội phạm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380106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Lý luận và lịch sử nhà nước và pháp luật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380107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Luật kinh tế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380108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Luật quốc tế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380109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Luật thương mại quốc tế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KHOA HỌC SỰ SỐNG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Sinh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420101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Sinh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420102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Nhân chủng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420107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Vi sinh vật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420115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Lý sinh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420116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Hóa sinh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420120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Sinh thái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420121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Di truyền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Sinh học ứng dụng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420201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sinh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420202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sinh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420203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Sinh học ứng dụng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4290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KHOA HỌC TỰ NHIÊN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4401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Khoa học vật chất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Thiên văn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Vật lý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Vật lý chất rắn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Vật lý nguyên tử và hạt nhân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440180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bán dẫn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Cơ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Quang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440111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Vật lý địa cầu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Hóa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440113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Hóa vô cơ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440114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Hóa hữu cơ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440118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Hóa phân tích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440119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Hóa lý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440122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Khoa học vật liệu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4402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Khoa học trái đất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Địa chất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440210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Địa vật lý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440214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Bản đồ, viễn thám và hệ thông tin địa lý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440217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Địa lý tự nhiên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440221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Biến đổi khí hậu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440222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Khí tượng và khí hậu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440224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Thủy văn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440228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Hải dương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4403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Khoa học môi trường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440301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Khoa học môi trường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440304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lý, an toàn và sức khỏe môi trường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440306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Bảo tồn thiên nhiên và đa dạng sinh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4490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TOÁN VÀ THỐNG KÊ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4601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Toán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460101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Toán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460107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Khoa học tính toán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460108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Khoa học dữ liệu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460112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Toán ứng dụng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460117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Toán tin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4602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Thống kê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460201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Thống kê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4690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MÁY TÍNH VÀ CÔNG NGHỆ THÔNG TIN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4801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Máy tính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480101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Khoa học máy tính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480102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Mạng máy tính và truyền thông dữ liệu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480103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phần mềm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480104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Hệ thống thông tin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480106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máy tính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480107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Trí tuệ nhân tạo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480108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máy tính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4802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thông tin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480201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thông tin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480208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An ninh mạng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4890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KỸ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kỹ thuật kiến trúc và công trình xây dựng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kiến trúc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xây dựng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giao thông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510105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vật liệu xây dựng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kỹ thuật cơ khí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cơ khí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510203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cơ điện tử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510205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ô tô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510206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nhiệt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510207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tàu thủy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510211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Bảo dưỡng công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kỹ thuật điện, điện tử và viễn thông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510301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điện, điện tử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510302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điện tử - viễn thông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510303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điều khiển và tự động hóa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hóa học, vật liệu, luyện kim và môi trường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510401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hóa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510402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vật liệu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510406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môi trường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5106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Quản lý công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510601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công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510602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năng lượng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510604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Kinh tế công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5107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dầu khí và khai thác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510701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dầu khí và khai thác dầu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5108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kỹ thuật in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510801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kỹ thuật in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5190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519002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nông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cơ khí và cơ kỹ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Cơ kỹ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cơ khí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Robot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520114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cơ điện tử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520115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nhiệt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520116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cơ khí động lực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520117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công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520118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hệ thống công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520120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hàng không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520121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không gian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520122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tàu thủy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520130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ô tô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520135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năng lượng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520137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in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520138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hàng hải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điện, điện tử và viễn thông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điện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Thiết kế vi mạch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520203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điện tử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520204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rađa - dẫn đường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520207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điện tử - viễn thông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520209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mật mã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520212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y sinh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520216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điều khiển và tự động hóa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5203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hóa học, vật liệu, luyện kim và môi trường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520301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hóa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520309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vật liệu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520312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dệt, may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520320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môi trường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5204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Vật lý kỹ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520401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Vật lý kỹ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520402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hạt nhân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5205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địa chất, địa vật lý và trắc địa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520501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địa chất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520502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địa vật lý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520503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trắc địa - bản đồ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5206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mỏ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520601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mỏ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520603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Khai thác mỏ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520604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dầu khí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520607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tuyển khoáng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5290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SẢN XUẤT VÀ CHẾ BIẾN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5401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Chế biến lương thực, thực phẩm và đồ uống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540101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thực phẩm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540104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sau thu hoạch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540105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chế biến thủy sản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540106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Đảm bảo chất lượng và an toàn thực phẩm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5402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Sản xuất, chế biến sợi, vải, giày, da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540203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vật liệu dệt, may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540204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dệt, may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540206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da giày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5490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549001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chế biến lâm sản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KIẾN TRÚC VÀ XÂY DỰNG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5801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Kiến trúc và quy hoạch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Kiến trúc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Kiến trúc cảnh quan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Kiến trúc nội thất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580105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Quy hoạch vùng và đô thị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580106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đô thị và công trình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580108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Thiết kế nội thất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580112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Đô thị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5802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Xây dựng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xây dựng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xây dựng công trình thủy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580204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xây dựng công trình ngầm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580205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xây dựng công trình giao thông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580210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cơ sở hạ tầng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580211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Địa kỹ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580212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tài nguyên nước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580215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an toàn giao thông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5803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Quản lý xây dựng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580302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xây dựng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5890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62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NÔNG, LÂM NGHIỆP VÀ THỦY SẢN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6201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Nông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Khuyến nông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Khoa học đất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620105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Chăn nuôi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620109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Nông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620110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Khoa học cây trồng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620112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Bảo vệ thực vật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620115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Kinh tế nông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620116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Phát triển nông thôn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6202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Lâm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Lâm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Lâm nghiệp đô thị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620205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Lâm sinh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620210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Lâm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620211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tài nguyên rừng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6203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Thủy sản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620301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Nuôi trồng thủy sản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620303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Khoa học thủy sản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620304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Khai thác thủy sản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620305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thủy sản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6290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64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THÚ Y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6401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Thú y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640101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Thú y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6490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72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SỨC KHỎE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7201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Y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Y khoa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Gây mê hồi sức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Hồi sức cấp cứu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Ngoại khoa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Sản phụ khoa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Nhi khoa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Nội khoa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Ung thư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Truyền nhiễm và các bệnh nhiệt đới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Y học dự phòng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720111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Điện quang và Y học hạt nhân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Cấp cứu ngoại viện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720115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Y học cổ truyền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720117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Dịch tễ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720118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Dược lý và độc chất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720119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Phẫu thuật tạo hình, tái tạo và thẩm mỹ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720155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Tai - Mũi - Họng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720157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Nhãn khoa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720158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Khoa học thần kinh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720159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Y học gia đình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7202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Dược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Dược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nghệ dược phẩm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720203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Hóa dược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7203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Điều dưỡng, hộ sinh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720301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Điều dưỡng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720302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Hộ sinh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7204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Dinh dưỡng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720401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Dinh dưỡng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7205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Răng - Hàm - Mặt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720501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Răng - Hàm - Mặt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7206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Y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720601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xét nghiệm y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720602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hình ảnh y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720603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Phục hồi chức năng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720607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y học thể dục thể thao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720609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Khúc xạ nhãn khoa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720610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gây mê hồi sức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720611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phục hình răng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7207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Y tế công cộng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720701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Y tế công cộng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7208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Quản lý Y tế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720801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y tế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7290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729001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Y sinh học thể dục thể thao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729002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Giáo dục y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729003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Y học quân sự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729004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Y học biển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76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DỊCH VỤ XÃ HỘI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7601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Công tác xã hội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760101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Công tác xã hội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760104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Dân số và phát triển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7690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DU LỊCH, KHÁCH SẠN, THỂ THAO VÀ DỊCH VÀ CÁ NHÂN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Du lịch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810101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Du lịch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Khách sạn, nhà hàng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810201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trị khách sạn (7810201, 8810201)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810202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trị nhà hàng và dịch vụ ăn uống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Thể dục, thể thao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810301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thể dục thể thao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810302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Huấn luyện thể thao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8105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Kinh tế gia đình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810501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Kinh tế gia đình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8190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DỊCH VỤ VẬN TẢI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8401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Khai thác vận tải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840101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Khai thác vận tải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840102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hoạt động bay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840103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vận tải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840104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Kinh tế vận tải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840106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Khoa học hàng hải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8490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MÔI TRƯỜNG VÀ BẢO VỆ MÔI TRƯỜNG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8501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Quản lý tài nguyên và môi trường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850101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tài nguyên và môi trường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850103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đất đai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850104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Môi trường và phát triển bền vững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8502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Dịch vụ an toàn lao động và vệ sinh công nghiệp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850201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Bảo hộ lao động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850202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An toàn, vệ sinh lao động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8590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AN NINH, QUỐC PHÒNG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8601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An ninh và trật tự xã hội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Trinh sát an ninh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Trinh sát cảnh sát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Trinh sát kỹ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Điều tra hình sự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Công an nhân dân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Kỹ thuật hình sự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nhà nước về an ninh trật tự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trật tự an toàn giao thông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860111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Thi hành án hình sự và hỗ trợ tư pháp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Tham mưu, chỉ huy công an nhân dân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860113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Phòng cháy chữa cháy và cứu nạn cứu hộ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860114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An ninh mạng và phòng chống tội phạm sử dụng công nghệ cao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860116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Hậu cần công an nhân dân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860117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Nghiên cứu quốc tế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860118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An ninh phi truyền thống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8602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Quân sự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tham mưu Lục quân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860202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tham mưu Hải quân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860203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tham mưu Không quân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860204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tham mưu Phòng không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860205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tham mưu Pháo binh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860206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tham mưu Tăng - thiết giáp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860207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tham mưu Đặc công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860208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Nghệ thuật quân sự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860209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Lịch sử nghệ thuật quân sự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860210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Chiến lược quân sự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860211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Chiến lược quốc phòng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860212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Nghệ thuật chiến dịch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860213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Chiến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860214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Biên phòng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860215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tham mưu tác chiến không gian mạng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860216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Quản lý biên giới và cửa khẩu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860217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Tình báo quân sự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860218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Hậu cần quân sự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860219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huy, tham mưu thông tin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860220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huy, quản lý kỹ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860221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Trinh sát quân sự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860222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Quân sự cơ sở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860226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kỹ thuật Phòng không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860227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kỹ thuật Tăng - thiết giáp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860228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kỹ thuật công binh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860229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kỹ thuật hóa học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860239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Trinh sát kỹ thuật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860232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kỹ thuật hải quân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860233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Chỉ huy kỹ thuật tác chiến điện tử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8690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9090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  <w:tr w:rsidR="00C77182" w:rsidRPr="00131D01" w:rsidTr="00AA2A5F">
        <w:trPr>
          <w:trHeight w:val="20"/>
        </w:trPr>
        <w:tc>
          <w:tcPr>
            <w:tcW w:w="571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909001</w:t>
            </w:r>
          </w:p>
        </w:tc>
        <w:tc>
          <w:tcPr>
            <w:tcW w:w="2957" w:type="pct"/>
            <w:vAlign w:val="center"/>
          </w:tcPr>
          <w:p w:rsidR="00C77182" w:rsidRPr="00131D01" w:rsidRDefault="00C77182" w:rsidP="00AA2A5F">
            <w:pPr>
              <w:spacing w:before="40" w:after="40"/>
            </w:pPr>
            <w:r w:rsidRPr="00131D01">
              <w:t>Ngành khác</w:t>
            </w:r>
          </w:p>
        </w:tc>
        <w:tc>
          <w:tcPr>
            <w:tcW w:w="72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  <w:tc>
          <w:tcPr>
            <w:tcW w:w="746" w:type="pct"/>
            <w:vAlign w:val="center"/>
          </w:tcPr>
          <w:p w:rsidR="00C77182" w:rsidRPr="00131D01" w:rsidRDefault="00C77182" w:rsidP="00AA2A5F">
            <w:pPr>
              <w:spacing w:before="40" w:after="40"/>
              <w:jc w:val="center"/>
            </w:pPr>
          </w:p>
        </w:tc>
      </w:tr>
    </w:tbl>
    <w:p w:rsidR="00C77182" w:rsidRPr="00131D01" w:rsidRDefault="00C77182" w:rsidP="00AA2A5F">
      <w:pPr>
        <w:spacing w:after="120"/>
        <w:jc w:val="both"/>
        <w:rPr>
          <w:b/>
          <w:bCs/>
        </w:rPr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0BF1"/>
    <w:multiLevelType w:val="hybridMultilevel"/>
    <w:tmpl w:val="14242856"/>
    <w:lvl w:ilvl="0" w:tplc="D660CFC6">
      <w:start w:val="1"/>
      <w:numFmt w:val="bullet"/>
      <w:lvlText w:val="●"/>
      <w:lvlJc w:val="left"/>
      <w:pPr>
        <w:ind w:left="720" w:hanging="360"/>
      </w:pPr>
    </w:lvl>
    <w:lvl w:ilvl="1" w:tplc="7BC497C0">
      <w:start w:val="1"/>
      <w:numFmt w:val="bullet"/>
      <w:lvlText w:val="○"/>
      <w:lvlJc w:val="left"/>
      <w:pPr>
        <w:ind w:left="1440" w:hanging="360"/>
      </w:pPr>
    </w:lvl>
    <w:lvl w:ilvl="2" w:tplc="1BB07E9C">
      <w:start w:val="1"/>
      <w:numFmt w:val="bullet"/>
      <w:lvlText w:val="■"/>
      <w:lvlJc w:val="left"/>
      <w:pPr>
        <w:ind w:left="2160" w:hanging="360"/>
      </w:pPr>
    </w:lvl>
    <w:lvl w:ilvl="3" w:tplc="ACC6AB2A">
      <w:start w:val="1"/>
      <w:numFmt w:val="bullet"/>
      <w:lvlText w:val="●"/>
      <w:lvlJc w:val="left"/>
      <w:pPr>
        <w:ind w:left="2880" w:hanging="360"/>
      </w:pPr>
    </w:lvl>
    <w:lvl w:ilvl="4" w:tplc="FB4EAA46">
      <w:start w:val="1"/>
      <w:numFmt w:val="bullet"/>
      <w:lvlText w:val="○"/>
      <w:lvlJc w:val="left"/>
      <w:pPr>
        <w:ind w:left="3600" w:hanging="360"/>
      </w:pPr>
    </w:lvl>
    <w:lvl w:ilvl="5" w:tplc="D1D45940">
      <w:start w:val="1"/>
      <w:numFmt w:val="bullet"/>
      <w:lvlText w:val="■"/>
      <w:lvlJc w:val="left"/>
      <w:pPr>
        <w:ind w:left="4320" w:hanging="360"/>
      </w:pPr>
    </w:lvl>
    <w:lvl w:ilvl="6" w:tplc="7B46B6DC">
      <w:start w:val="1"/>
      <w:numFmt w:val="bullet"/>
      <w:lvlText w:val="●"/>
      <w:lvlJc w:val="left"/>
      <w:pPr>
        <w:ind w:left="5040" w:hanging="360"/>
      </w:pPr>
    </w:lvl>
    <w:lvl w:ilvl="7" w:tplc="A716A3AE">
      <w:start w:val="1"/>
      <w:numFmt w:val="bullet"/>
      <w:lvlText w:val="●"/>
      <w:lvlJc w:val="left"/>
      <w:pPr>
        <w:ind w:left="5760" w:hanging="360"/>
      </w:pPr>
    </w:lvl>
    <w:lvl w:ilvl="8" w:tplc="DFB84F06">
      <w:start w:val="1"/>
      <w:numFmt w:val="bullet"/>
      <w:lvlText w:val="●"/>
      <w:lvlJc w:val="left"/>
      <w:pPr>
        <w:ind w:left="6480" w:hanging="360"/>
      </w:pPr>
    </w:lvl>
  </w:abstractNum>
  <w:num w:numId="1" w16cid:durableId="18162157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182"/>
    <w:rsid w:val="00091FC5"/>
    <w:rsid w:val="00097427"/>
    <w:rsid w:val="000E362F"/>
    <w:rsid w:val="00104E02"/>
    <w:rsid w:val="00171230"/>
    <w:rsid w:val="00242C2C"/>
    <w:rsid w:val="002B3346"/>
    <w:rsid w:val="003B786F"/>
    <w:rsid w:val="003C1C45"/>
    <w:rsid w:val="00462564"/>
    <w:rsid w:val="0047608B"/>
    <w:rsid w:val="005824E4"/>
    <w:rsid w:val="005F4765"/>
    <w:rsid w:val="00605BB4"/>
    <w:rsid w:val="0065441C"/>
    <w:rsid w:val="006F102E"/>
    <w:rsid w:val="007173DF"/>
    <w:rsid w:val="008041ED"/>
    <w:rsid w:val="00837A18"/>
    <w:rsid w:val="008E23A4"/>
    <w:rsid w:val="00947D8B"/>
    <w:rsid w:val="009C50D6"/>
    <w:rsid w:val="00A34FF5"/>
    <w:rsid w:val="00B76556"/>
    <w:rsid w:val="00C77182"/>
    <w:rsid w:val="00CF3A9B"/>
    <w:rsid w:val="00D159C3"/>
    <w:rsid w:val="00D4630B"/>
    <w:rsid w:val="00DD3E31"/>
    <w:rsid w:val="00DD598E"/>
    <w:rsid w:val="00E21673"/>
    <w:rsid w:val="00E30736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42B2863-DE42-4B41-9DA8-F6D8362C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7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1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1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1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18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18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18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18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18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18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18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18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18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18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18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18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18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18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718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1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7182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C771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71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1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182"/>
    <w:rPr>
      <w:b/>
      <w:bCs/>
      <w:smallCaps/>
      <w:color w:val="0F4761" w:themeColor="accent1" w:themeShade="BF"/>
      <w:spacing w:val="5"/>
    </w:rPr>
  </w:style>
  <w:style w:type="paragraph" w:customStyle="1" w:styleId="Strong1">
    <w:name w:val="Strong1"/>
    <w:qFormat/>
    <w:rsid w:val="00C77182"/>
    <w:rPr>
      <w:rFonts w:ascii="Times New Roman" w:eastAsia="Times New Roman" w:hAnsi="Times New Roman" w:cs="Times New Roman"/>
      <w:b/>
      <w:bCs/>
      <w:color w:val="auto"/>
      <w:kern w:val="0"/>
      <w:lang w:eastAsia="id-ID"/>
      <w14:ligatures w14:val="none"/>
    </w:rPr>
  </w:style>
  <w:style w:type="character" w:styleId="Hyperlink">
    <w:name w:val="Hyperlink"/>
    <w:uiPriority w:val="99"/>
    <w:unhideWhenUsed/>
    <w:rsid w:val="00C77182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C77182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C77182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7182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character" w:styleId="EndnoteReference">
    <w:name w:val="endnote reference"/>
    <w:uiPriority w:val="99"/>
    <w:semiHidden/>
    <w:unhideWhenUsed/>
    <w:rsid w:val="00C77182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C77182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77182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77182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77182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77182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C77182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2451</Words>
  <Characters>13976</Characters>
  <Application>Microsoft Office Word</Application>
  <DocSecurity>0</DocSecurity>
  <Lines>116</Lines>
  <Paragraphs>32</Paragraphs>
  <ScaleCrop>false</ScaleCrop>
  <Company/>
  <LinksUpToDate>false</LinksUpToDate>
  <CharactersWithSpaces>16395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2026-09-14T04:29:00Z</dcterms:created>
  <dcterms:modified xsi:type="dcterms:W3CDTF">2026-09-14T04:29:00Z</dcterms:modified>
</cp:coreProperties>
</file>